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386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8924E5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招聘</w:t>
      </w:r>
      <w:r>
        <w:rPr>
          <w:rFonts w:hint="eastAsia" w:ascii="方正小标宋_GBK" w:hAnsi="方正小标宋_GBK" w:eastAsia="方正小标宋_GBK" w:cs="方正小标宋_GBK"/>
          <w:sz w:val="44"/>
          <w:szCs w:val="44"/>
          <w:lang w:val="en-US" w:eastAsia="zh-CN"/>
        </w:rPr>
        <w:t>森林消防队员</w:t>
      </w:r>
      <w:r>
        <w:rPr>
          <w:rFonts w:hint="eastAsia" w:ascii="方正小标宋_GBK" w:hAnsi="方正小标宋_GBK" w:eastAsia="方正小标宋_GBK" w:cs="方正小标宋_GBK"/>
          <w:sz w:val="44"/>
          <w:szCs w:val="44"/>
        </w:rPr>
        <w:t>岗位表</w:t>
      </w:r>
    </w:p>
    <w:tbl>
      <w:tblPr>
        <w:tblStyle w:val="5"/>
        <w:tblW w:w="14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440"/>
        <w:gridCol w:w="1470"/>
        <w:gridCol w:w="1650"/>
        <w:gridCol w:w="902"/>
        <w:gridCol w:w="3046"/>
        <w:gridCol w:w="1434"/>
        <w:gridCol w:w="982"/>
        <w:gridCol w:w="2420"/>
      </w:tblGrid>
      <w:tr w14:paraId="208C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560" w:type="dxa"/>
            <w:vAlign w:val="center"/>
          </w:tcPr>
          <w:p w14:paraId="51C7EA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招聘单位</w:t>
            </w:r>
          </w:p>
        </w:tc>
        <w:tc>
          <w:tcPr>
            <w:tcW w:w="1440" w:type="dxa"/>
            <w:vAlign w:val="center"/>
          </w:tcPr>
          <w:p w14:paraId="42F304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岗位</w:t>
            </w:r>
          </w:p>
        </w:tc>
        <w:tc>
          <w:tcPr>
            <w:tcW w:w="1470" w:type="dxa"/>
            <w:vAlign w:val="center"/>
          </w:tcPr>
          <w:p w14:paraId="0DB7DE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岗位代码</w:t>
            </w:r>
          </w:p>
        </w:tc>
        <w:tc>
          <w:tcPr>
            <w:tcW w:w="1650" w:type="dxa"/>
            <w:vAlign w:val="center"/>
          </w:tcPr>
          <w:p w14:paraId="05650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岗位简介</w:t>
            </w:r>
          </w:p>
        </w:tc>
        <w:tc>
          <w:tcPr>
            <w:tcW w:w="902" w:type="dxa"/>
            <w:vAlign w:val="center"/>
          </w:tcPr>
          <w:p w14:paraId="237E9D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聘用</w:t>
            </w:r>
          </w:p>
          <w:p w14:paraId="43E22D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人数</w:t>
            </w:r>
          </w:p>
        </w:tc>
        <w:tc>
          <w:tcPr>
            <w:tcW w:w="3046" w:type="dxa"/>
            <w:vAlign w:val="center"/>
          </w:tcPr>
          <w:p w14:paraId="50F77E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专业名称及代码</w:t>
            </w:r>
          </w:p>
        </w:tc>
        <w:tc>
          <w:tcPr>
            <w:tcW w:w="1434" w:type="dxa"/>
            <w:vAlign w:val="center"/>
          </w:tcPr>
          <w:p w14:paraId="6F1D4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学历</w:t>
            </w:r>
          </w:p>
        </w:tc>
        <w:tc>
          <w:tcPr>
            <w:tcW w:w="982" w:type="dxa"/>
            <w:vAlign w:val="center"/>
          </w:tcPr>
          <w:p w14:paraId="423B32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学位</w:t>
            </w:r>
          </w:p>
        </w:tc>
        <w:tc>
          <w:tcPr>
            <w:tcW w:w="2420" w:type="dxa"/>
            <w:vAlign w:val="center"/>
          </w:tcPr>
          <w:p w14:paraId="49E206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其他条件</w:t>
            </w:r>
          </w:p>
        </w:tc>
      </w:tr>
      <w:tr w14:paraId="6A5B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Align w:val="center"/>
          </w:tcPr>
          <w:p w14:paraId="43A0F6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中山市应急管理局</w:t>
            </w:r>
          </w:p>
        </w:tc>
        <w:tc>
          <w:tcPr>
            <w:tcW w:w="1440" w:type="dxa"/>
            <w:vAlign w:val="center"/>
          </w:tcPr>
          <w:p w14:paraId="5CC730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市森林消防支队安全信息员</w:t>
            </w:r>
          </w:p>
        </w:tc>
        <w:tc>
          <w:tcPr>
            <w:tcW w:w="1470" w:type="dxa"/>
            <w:vAlign w:val="center"/>
          </w:tcPr>
          <w:p w14:paraId="6CD925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202502</w:t>
            </w:r>
          </w:p>
        </w:tc>
        <w:tc>
          <w:tcPr>
            <w:tcW w:w="1650" w:type="dxa"/>
            <w:vAlign w:val="center"/>
          </w:tcPr>
          <w:p w14:paraId="39942916">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highlight w:val="none"/>
                <w:u w:val="none"/>
                <w:shd w:val="clear" w:color="auto" w:fill="FFFFFF"/>
                <w:lang w:val="en-US" w:eastAsia="zh-CN"/>
              </w:rPr>
              <w:t>协助开展应急管理相关工作。</w:t>
            </w:r>
          </w:p>
        </w:tc>
        <w:tc>
          <w:tcPr>
            <w:tcW w:w="902" w:type="dxa"/>
            <w:vAlign w:val="center"/>
          </w:tcPr>
          <w:p w14:paraId="42E903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046" w:type="dxa"/>
            <w:vAlign w:val="center"/>
          </w:tcPr>
          <w:p w14:paraId="515AF0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会计学(A120201)，会计硕士（专业硕士）(A120206)，审计硕士（专业硕士）(A020218)。</w:t>
            </w:r>
          </w:p>
        </w:tc>
        <w:tc>
          <w:tcPr>
            <w:tcW w:w="1434" w:type="dxa"/>
            <w:vAlign w:val="center"/>
          </w:tcPr>
          <w:p w14:paraId="2280DF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aps w:val="0"/>
                <w:color w:val="000000"/>
                <w:spacing w:val="0"/>
                <w:sz w:val="24"/>
                <w:szCs w:val="24"/>
                <w:shd w:val="clear" w:color="auto" w:fill="FFFFFF"/>
              </w:rPr>
            </w:pPr>
            <w:r>
              <w:rPr>
                <w:rFonts w:hint="eastAsia" w:ascii="仿宋_GB2312" w:hAnsi="仿宋_GB2312" w:eastAsia="仿宋_GB2312" w:cs="仿宋_GB2312"/>
                <w:i w:val="0"/>
                <w:iCs w:val="0"/>
                <w:caps w:val="0"/>
                <w:color w:val="000000"/>
                <w:spacing w:val="0"/>
                <w:sz w:val="24"/>
                <w:szCs w:val="24"/>
                <w:shd w:val="clear" w:color="auto" w:fill="FFFFFF"/>
              </w:rPr>
              <w:t>普通高等院校</w:t>
            </w:r>
            <w:bookmarkStart w:id="0" w:name="_GoBack"/>
            <w:bookmarkEnd w:id="0"/>
            <w:r>
              <w:rPr>
                <w:rFonts w:hint="eastAsia" w:ascii="仿宋_GB2312" w:hAnsi="仿宋_GB2312" w:eastAsia="仿宋_GB2312" w:cs="仿宋_GB2312"/>
                <w:i w:val="0"/>
                <w:iCs w:val="0"/>
                <w:caps w:val="0"/>
                <w:color w:val="000000"/>
                <w:spacing w:val="0"/>
                <w:sz w:val="24"/>
                <w:szCs w:val="24"/>
                <w:shd w:val="clear" w:color="auto" w:fill="FFFFFF"/>
              </w:rPr>
              <w:t>（非在职）</w:t>
            </w:r>
          </w:p>
          <w:p w14:paraId="50EE46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研究生</w:t>
            </w:r>
          </w:p>
        </w:tc>
        <w:tc>
          <w:tcPr>
            <w:tcW w:w="982" w:type="dxa"/>
            <w:vAlign w:val="center"/>
          </w:tcPr>
          <w:p w14:paraId="0E6D8F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硕士</w:t>
            </w:r>
          </w:p>
        </w:tc>
        <w:tc>
          <w:tcPr>
            <w:tcW w:w="2420" w:type="dxa"/>
            <w:vAlign w:val="center"/>
          </w:tcPr>
          <w:p w14:paraId="1B6B3D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35周岁以下。</w:t>
            </w:r>
          </w:p>
        </w:tc>
      </w:tr>
      <w:tr w14:paraId="17F5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Align w:val="center"/>
          </w:tcPr>
          <w:p w14:paraId="348451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中山市应急管理局</w:t>
            </w:r>
          </w:p>
        </w:tc>
        <w:tc>
          <w:tcPr>
            <w:tcW w:w="1440" w:type="dxa"/>
            <w:vAlign w:val="center"/>
          </w:tcPr>
          <w:p w14:paraId="2F1E6F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市森林消防支队安全信息员</w:t>
            </w:r>
          </w:p>
        </w:tc>
        <w:tc>
          <w:tcPr>
            <w:tcW w:w="1470" w:type="dxa"/>
            <w:vAlign w:val="center"/>
          </w:tcPr>
          <w:p w14:paraId="67AD50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202503</w:t>
            </w:r>
          </w:p>
        </w:tc>
        <w:tc>
          <w:tcPr>
            <w:tcW w:w="1650" w:type="dxa"/>
            <w:vAlign w:val="center"/>
          </w:tcPr>
          <w:p w14:paraId="12E887A6">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40" w:lineRule="exact"/>
              <w:textAlignment w:val="auto"/>
              <w:rPr>
                <w:rFonts w:hint="eastAsia" w:ascii="仿宋_GB2312" w:hAnsi="仿宋_GB2312" w:eastAsia="仿宋_GB2312" w:cs="仿宋_GB2312"/>
                <w:color w:val="000000"/>
                <w:kern w:val="0"/>
                <w:sz w:val="24"/>
                <w:szCs w:val="24"/>
                <w:highlight w:val="none"/>
                <w:u w:val="none"/>
                <w:shd w:val="clear" w:color="auto" w:fill="FFFFFF"/>
                <w:lang w:val="en-US" w:eastAsia="zh-CN"/>
              </w:rPr>
            </w:pPr>
            <w:r>
              <w:rPr>
                <w:rFonts w:hint="eastAsia" w:ascii="仿宋_GB2312" w:hAnsi="仿宋_GB2312" w:eastAsia="仿宋_GB2312" w:cs="仿宋_GB2312"/>
                <w:color w:val="000000"/>
                <w:kern w:val="0"/>
                <w:sz w:val="24"/>
                <w:szCs w:val="24"/>
                <w:highlight w:val="none"/>
                <w:u w:val="none"/>
                <w:shd w:val="clear" w:color="auto" w:fill="FFFFFF"/>
                <w:lang w:val="en-US" w:eastAsia="zh-CN"/>
              </w:rPr>
              <w:t>参与值班值守或协助开展应急管理相关工作。</w:t>
            </w:r>
          </w:p>
        </w:tc>
        <w:tc>
          <w:tcPr>
            <w:tcW w:w="902" w:type="dxa"/>
            <w:vAlign w:val="center"/>
          </w:tcPr>
          <w:p w14:paraId="5B9A49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046" w:type="dxa"/>
            <w:vAlign w:val="center"/>
          </w:tcPr>
          <w:p w14:paraId="13198B3A">
            <w:pPr>
              <w:keepNext w:val="0"/>
              <w:keepLines w:val="0"/>
              <w:pageBreakBefore w:val="0"/>
              <w:widowControl w:val="0"/>
              <w:kinsoku/>
              <w:wordWrap/>
              <w:overflowPunct/>
              <w:topLinePunct w:val="0"/>
              <w:autoSpaceDE/>
              <w:bidi w:val="0"/>
              <w:spacing w:line="3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电子信息工程(B080701)，通信工程(B080703)，信息工程(B080706)，电子信息科学与技术(B080714)，自动化类(B0808)，计算机科学与技术(B080901)，网络工程(B080903)，信息安全(B080904)，电子与计算机工程(B080909)，数据科学与大数据技术(B080910)，安全工程(B083001)，应急技术与管理(B083002)，应急管理(B120111)，机械工程(B080201)，机械设计制造及其自动化(B080202)，机械电子工程(B080204)。</w:t>
            </w:r>
          </w:p>
        </w:tc>
        <w:tc>
          <w:tcPr>
            <w:tcW w:w="1434" w:type="dxa"/>
            <w:vAlign w:val="center"/>
          </w:tcPr>
          <w:p w14:paraId="611730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000000"/>
                <w:spacing w:val="0"/>
                <w:sz w:val="24"/>
                <w:szCs w:val="24"/>
                <w:shd w:val="clear" w:color="auto" w:fill="FFFFFF"/>
              </w:rPr>
              <w:t>普通高等院校（非在职）</w:t>
            </w:r>
            <w:r>
              <w:rPr>
                <w:rFonts w:hint="eastAsia" w:ascii="仿宋_GB2312" w:hAnsi="仿宋_GB2312" w:eastAsia="仿宋_GB2312" w:cs="仿宋_GB2312"/>
                <w:sz w:val="24"/>
                <w:szCs w:val="24"/>
                <w:lang w:val="en-US" w:eastAsia="zh-CN"/>
              </w:rPr>
              <w:t>本科</w:t>
            </w:r>
          </w:p>
        </w:tc>
        <w:tc>
          <w:tcPr>
            <w:tcW w:w="982" w:type="dxa"/>
            <w:vAlign w:val="center"/>
          </w:tcPr>
          <w:p w14:paraId="508943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学士</w:t>
            </w:r>
          </w:p>
        </w:tc>
        <w:tc>
          <w:tcPr>
            <w:tcW w:w="2420" w:type="dxa"/>
            <w:vAlign w:val="center"/>
          </w:tcPr>
          <w:p w14:paraId="787834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35周岁以下；需要参与夜间值班值守。</w:t>
            </w:r>
          </w:p>
        </w:tc>
      </w:tr>
      <w:tr w14:paraId="429C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560" w:type="dxa"/>
            <w:vAlign w:val="center"/>
          </w:tcPr>
          <w:p w14:paraId="651A16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中山市应急管理局</w:t>
            </w:r>
          </w:p>
        </w:tc>
        <w:tc>
          <w:tcPr>
            <w:tcW w:w="1440" w:type="dxa"/>
            <w:vAlign w:val="center"/>
          </w:tcPr>
          <w:p w14:paraId="122F2B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市森林消防支队安全信息员</w:t>
            </w:r>
          </w:p>
        </w:tc>
        <w:tc>
          <w:tcPr>
            <w:tcW w:w="1470" w:type="dxa"/>
            <w:vAlign w:val="center"/>
          </w:tcPr>
          <w:p w14:paraId="54FFE6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202504</w:t>
            </w:r>
          </w:p>
        </w:tc>
        <w:tc>
          <w:tcPr>
            <w:tcW w:w="1650" w:type="dxa"/>
            <w:vAlign w:val="center"/>
          </w:tcPr>
          <w:p w14:paraId="4CE4ACBE">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40" w:lineRule="exact"/>
              <w:textAlignment w:val="auto"/>
              <w:rPr>
                <w:rFonts w:hint="eastAsia" w:ascii="仿宋_GB2312" w:hAnsi="仿宋_GB2312" w:eastAsia="仿宋_GB2312" w:cs="仿宋_GB2312"/>
                <w:color w:val="000000"/>
                <w:kern w:val="0"/>
                <w:sz w:val="24"/>
                <w:szCs w:val="24"/>
                <w:highlight w:val="none"/>
                <w:u w:val="none"/>
                <w:shd w:val="clear" w:color="auto" w:fill="FFFFFF"/>
                <w:lang w:val="en-US" w:eastAsia="zh-CN"/>
              </w:rPr>
            </w:pPr>
            <w:r>
              <w:rPr>
                <w:rFonts w:hint="eastAsia" w:ascii="仿宋_GB2312" w:hAnsi="仿宋_GB2312" w:eastAsia="仿宋_GB2312" w:cs="仿宋_GB2312"/>
                <w:color w:val="000000"/>
                <w:kern w:val="0"/>
                <w:sz w:val="24"/>
                <w:szCs w:val="24"/>
                <w:highlight w:val="none"/>
                <w:u w:val="none"/>
                <w:shd w:val="clear" w:color="auto" w:fill="FFFFFF"/>
                <w:lang w:val="en-US" w:eastAsia="zh-CN"/>
              </w:rPr>
              <w:t>参与值班值守或协助开展应急管理相关工作。</w:t>
            </w:r>
          </w:p>
        </w:tc>
        <w:tc>
          <w:tcPr>
            <w:tcW w:w="902" w:type="dxa"/>
            <w:vAlign w:val="center"/>
          </w:tcPr>
          <w:p w14:paraId="070F97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046" w:type="dxa"/>
            <w:vAlign w:val="center"/>
          </w:tcPr>
          <w:p w14:paraId="230D10E8">
            <w:pPr>
              <w:keepNext w:val="0"/>
              <w:keepLines w:val="0"/>
              <w:pageBreakBefore w:val="0"/>
              <w:widowControl w:val="0"/>
              <w:kinsoku/>
              <w:wordWrap/>
              <w:overflowPunct/>
              <w:topLinePunct w:val="0"/>
              <w:autoSpaceDE/>
              <w:bidi w:val="0"/>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专业不限</w:t>
            </w:r>
          </w:p>
        </w:tc>
        <w:tc>
          <w:tcPr>
            <w:tcW w:w="1434" w:type="dxa"/>
            <w:vAlign w:val="center"/>
          </w:tcPr>
          <w:p w14:paraId="65802C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000000"/>
                <w:spacing w:val="0"/>
                <w:sz w:val="24"/>
                <w:szCs w:val="24"/>
                <w:shd w:val="clear" w:color="auto" w:fill="FFFFFF"/>
              </w:rPr>
              <w:t>普通高等院校（非在职）</w:t>
            </w:r>
            <w:r>
              <w:rPr>
                <w:rFonts w:hint="eastAsia" w:ascii="仿宋_GB2312" w:hAnsi="仿宋_GB2312" w:eastAsia="仿宋_GB2312" w:cs="仿宋_GB2312"/>
                <w:sz w:val="24"/>
                <w:szCs w:val="24"/>
                <w:lang w:val="en-US" w:eastAsia="zh-CN"/>
              </w:rPr>
              <w:t>本科</w:t>
            </w:r>
          </w:p>
        </w:tc>
        <w:tc>
          <w:tcPr>
            <w:tcW w:w="982" w:type="dxa"/>
            <w:vAlign w:val="center"/>
          </w:tcPr>
          <w:p w14:paraId="512AEC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学士</w:t>
            </w:r>
          </w:p>
        </w:tc>
        <w:tc>
          <w:tcPr>
            <w:tcW w:w="2420" w:type="dxa"/>
            <w:vAlign w:val="center"/>
          </w:tcPr>
          <w:p w14:paraId="54AFDF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35周岁以下；需要参与夜间值班值守。</w:t>
            </w:r>
          </w:p>
        </w:tc>
      </w:tr>
      <w:tr w14:paraId="2B01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1" w:hRule="atLeast"/>
          <w:jc w:val="center"/>
        </w:trPr>
        <w:tc>
          <w:tcPr>
            <w:tcW w:w="1560" w:type="dxa"/>
            <w:vAlign w:val="center"/>
          </w:tcPr>
          <w:p w14:paraId="306D39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中山市应急管理局</w:t>
            </w:r>
          </w:p>
        </w:tc>
        <w:tc>
          <w:tcPr>
            <w:tcW w:w="1440" w:type="dxa"/>
            <w:vAlign w:val="center"/>
          </w:tcPr>
          <w:p w14:paraId="2C7FA3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市森林消防支队普通战斗员</w:t>
            </w:r>
          </w:p>
        </w:tc>
        <w:tc>
          <w:tcPr>
            <w:tcW w:w="1470" w:type="dxa"/>
            <w:vAlign w:val="center"/>
          </w:tcPr>
          <w:p w14:paraId="704429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202505</w:t>
            </w:r>
          </w:p>
        </w:tc>
        <w:tc>
          <w:tcPr>
            <w:tcW w:w="1650" w:type="dxa"/>
            <w:vAlign w:val="center"/>
          </w:tcPr>
          <w:p w14:paraId="1B8D62DF">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line="340" w:lineRule="exact"/>
              <w:textAlignment w:val="auto"/>
              <w:rPr>
                <w:rFonts w:hint="eastAsia" w:ascii="仿宋_GB2312" w:hAnsi="仿宋_GB2312" w:eastAsia="仿宋_GB2312" w:cs="仿宋_GB2312"/>
                <w:color w:val="000000"/>
                <w:kern w:val="0"/>
                <w:sz w:val="24"/>
                <w:szCs w:val="24"/>
                <w:highlight w:val="none"/>
                <w:u w:val="none"/>
                <w:shd w:val="clear" w:color="auto" w:fill="FFFFFF"/>
                <w:lang w:val="en-US" w:eastAsia="zh-CN"/>
              </w:rPr>
            </w:pPr>
            <w:r>
              <w:rPr>
                <w:rFonts w:hint="eastAsia" w:ascii="仿宋_GB2312" w:hAnsi="仿宋_GB2312" w:eastAsia="仿宋_GB2312" w:cs="仿宋_GB2312"/>
                <w:color w:val="000000"/>
                <w:kern w:val="0"/>
                <w:sz w:val="24"/>
                <w:szCs w:val="24"/>
                <w:highlight w:val="none"/>
                <w:u w:val="none"/>
                <w:shd w:val="clear" w:color="auto" w:fill="FFFFFF"/>
                <w:lang w:val="en-US" w:eastAsia="zh-CN"/>
              </w:rPr>
              <w:t>开展森林防灭火工作。</w:t>
            </w:r>
          </w:p>
        </w:tc>
        <w:tc>
          <w:tcPr>
            <w:tcW w:w="902" w:type="dxa"/>
            <w:vAlign w:val="center"/>
          </w:tcPr>
          <w:p w14:paraId="74F198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046" w:type="dxa"/>
            <w:vAlign w:val="center"/>
          </w:tcPr>
          <w:p w14:paraId="6D9B8F5C">
            <w:pPr>
              <w:keepNext w:val="0"/>
              <w:keepLines w:val="0"/>
              <w:pageBreakBefore w:val="0"/>
              <w:widowControl w:val="0"/>
              <w:kinsoku/>
              <w:wordWrap/>
              <w:overflowPunct/>
              <w:topLinePunct w:val="0"/>
              <w:autoSpaceDE/>
              <w:bidi w:val="0"/>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专业不限</w:t>
            </w:r>
          </w:p>
        </w:tc>
        <w:tc>
          <w:tcPr>
            <w:tcW w:w="1434" w:type="dxa"/>
            <w:vAlign w:val="center"/>
          </w:tcPr>
          <w:p w14:paraId="44B9B8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初中</w:t>
            </w:r>
          </w:p>
          <w:p w14:paraId="2B3A2E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w:t>
            </w:r>
          </w:p>
        </w:tc>
        <w:tc>
          <w:tcPr>
            <w:tcW w:w="982" w:type="dxa"/>
            <w:vAlign w:val="center"/>
          </w:tcPr>
          <w:p w14:paraId="330508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2420" w:type="dxa"/>
            <w:vAlign w:val="center"/>
          </w:tcPr>
          <w:p w14:paraId="78DEE23C">
            <w:pPr>
              <w:keepNext w:val="0"/>
              <w:keepLines w:val="0"/>
              <w:pageBreakBefore w:val="0"/>
              <w:widowControl w:val="0"/>
              <w:suppressLineNumbers/>
              <w:shd w:val="solid" w:color="FFFFFF" w:fill="auto"/>
              <w:kinsoku/>
              <w:wordWrap/>
              <w:overflowPunct/>
              <w:topLinePunct w:val="0"/>
              <w:autoSpaceDE/>
              <w:autoSpaceDN w:val="0"/>
              <w:bidi w:val="0"/>
              <w:adjustRightInd w:val="0"/>
              <w:snapToGrid w:val="0"/>
              <w:spacing w:beforeLines="0" w:afterLines="0"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color w:val="000000"/>
                <w:spacing w:val="0"/>
                <w:kern w:val="0"/>
                <w:sz w:val="24"/>
                <w:szCs w:val="24"/>
                <w:highlight w:val="none"/>
                <w:u w:val="none"/>
                <w:shd w:val="clear" w:color="auto" w:fill="FFFFFF"/>
                <w:lang w:val="en-US" w:eastAsia="zh-CN"/>
              </w:rPr>
              <w:t>男性；18周岁以上、25周岁以下，退役军人或国家综合性消防救援队伍退出人员及全日制本科学历及以上人员放宽至28周岁；需要参与夜间值班值守；170厘米以上（退役军人或国家综合性消防救援队伍退出人员放宽至160厘米），身体、心理健康，反应灵敏，无明显生理缺陷，裸眼视力不低于4.8，或矫正后视力不低于5.0。</w:t>
            </w:r>
          </w:p>
        </w:tc>
      </w:tr>
    </w:tbl>
    <w:p w14:paraId="07FD3AB3">
      <w:pPr>
        <w:rPr>
          <w:rFonts w:hint="default"/>
          <w:sz w:val="24"/>
          <w:szCs w:val="24"/>
          <w:lang w:val="en-US" w:eastAsia="zh-CN"/>
        </w:rPr>
      </w:pPr>
    </w:p>
    <w:sectPr>
      <w:pgSz w:w="16838" w:h="11906" w:orient="landscape"/>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B541F"/>
    <w:rsid w:val="109A1C0D"/>
    <w:rsid w:val="2C81595F"/>
    <w:rsid w:val="3275128B"/>
    <w:rsid w:val="352A176D"/>
    <w:rsid w:val="43FF69E8"/>
    <w:rsid w:val="468F12ED"/>
    <w:rsid w:val="53CA552D"/>
    <w:rsid w:val="5F6B541F"/>
    <w:rsid w:val="60A9203A"/>
    <w:rsid w:val="6F1FB89E"/>
    <w:rsid w:val="724D7C3D"/>
    <w:rsid w:val="771E4916"/>
    <w:rsid w:val="771F531A"/>
    <w:rsid w:val="7A7A960D"/>
    <w:rsid w:val="7DFB11C9"/>
    <w:rsid w:val="A59C65D7"/>
    <w:rsid w:val="DAF7CC04"/>
    <w:rsid w:val="F7FF39EB"/>
    <w:rsid w:val="FD51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LineNumbers w:val="0"/>
      <w:adjustRightInd/>
      <w:snapToGrid/>
      <w:spacing w:after="120" w:line="240" w:lineRule="auto"/>
    </w:pPr>
    <w:rPr>
      <w:rFonts w:ascii="Calibri" w:hAnsi="Calibri"/>
      <w:snapToGrid/>
      <w:spacing w:val="0"/>
      <w:kern w:val="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中山市应急管理局</Company>
  <Pages>2</Pages>
  <Words>0</Words>
  <Characters>0</Characters>
  <Lines>0</Lines>
  <Paragraphs>0</Paragraphs>
  <TotalTime>10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2025-07-07T20:25:00Z</dcterms:created>
  <dc:creator>甘春婷</dc:creator>
  <cp:lastModifiedBy>古淑敏</cp:lastModifiedBy>
  <cp:lastPrinted>2025-07-17T11:00:00Z</cp:lastPrinted>
  <dcterms:modified xsi:type="dcterms:W3CDTF">2025-07-17T08:04:39Z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B3D97414C934B2D3536778680294E774</vt:lpwstr>
  </property>
</Properties>
</file>